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7B4B" w14:textId="1A40BD30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C337D">
        <w:rPr>
          <w:rFonts w:ascii="宋体" w:eastAsia="宋体" w:hAnsi="宋体" w:cs="宋体"/>
          <w:b/>
          <w:bCs/>
          <w:kern w:val="0"/>
          <w:sz w:val="36"/>
          <w:szCs w:val="36"/>
        </w:rPr>
        <w:t>熵基科技股份有限公司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zkteco门禁管理系统存在</w:t>
      </w:r>
      <w:r w:rsidR="00FD09D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敏感信息泄露漏洞</w:t>
      </w:r>
    </w:p>
    <w:p w14:paraId="02CF296F" w14:textId="0E49A8E7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资产确认</w:t>
      </w:r>
    </w:p>
    <w:p w14:paraId="3AE15F3D" w14:textId="239B1C90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10A38ED7" wp14:editId="50AB0F23">
            <wp:extent cx="5274310" cy="17151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8773" w14:textId="711E6261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/>
          <w:b/>
          <w:bCs/>
          <w:kern w:val="0"/>
          <w:sz w:val="15"/>
          <w:szCs w:val="15"/>
        </w:rPr>
        <w:t>F</w:t>
      </w: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 xml:space="preserve">ofa语句 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 xml:space="preserve">  </w:t>
      </w:r>
      <w:r w:rsidRPr="007C337D">
        <w:rPr>
          <w:rFonts w:ascii="宋体" w:eastAsia="宋体" w:hAnsi="宋体" w:cs="宋体"/>
          <w:b/>
          <w:bCs/>
          <w:kern w:val="0"/>
          <w:sz w:val="15"/>
          <w:szCs w:val="15"/>
        </w:rPr>
        <w:t>app="zkteco-门禁管理系统"</w:t>
      </w:r>
    </w:p>
    <w:p w14:paraId="35B10FE3" w14:textId="6A6FE481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2479B1B0" wp14:editId="663A6CE1">
            <wp:extent cx="5274310" cy="838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10DD" w14:textId="53C087A4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第一处漏洞 日志信息泄露</w:t>
      </w:r>
    </w:p>
    <w:p w14:paraId="1C2087B4" w14:textId="65383A9C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验证url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 xml:space="preserve">   </w:t>
      </w:r>
      <w:r w:rsidRPr="007C337D">
        <w:rPr>
          <w:rFonts w:ascii="宋体" w:eastAsia="宋体" w:hAnsi="宋体" w:cs="宋体"/>
          <w:b/>
          <w:bCs/>
          <w:kern w:val="0"/>
          <w:sz w:val="15"/>
          <w:szCs w:val="15"/>
        </w:rPr>
        <w:t>http://111.206.86.166:1080/tmp/</w:t>
      </w:r>
    </w:p>
    <w:p w14:paraId="4240C431" w14:textId="18473959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7F6FC759" wp14:editId="721A26FF">
            <wp:extent cx="2017486" cy="2797664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542" cy="28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99BF" w14:textId="34E2EFA2" w:rsidR="007C337D" w:rsidRDefault="001C2567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lastRenderedPageBreak/>
        <w:t>一些员工</w:t>
      </w:r>
      <w:r w:rsidR="007C337D"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信息</w:t>
      </w:r>
    </w:p>
    <w:p w14:paraId="2A8F11C6" w14:textId="17399773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6700B103" wp14:editId="1057E6B0">
            <wp:extent cx="3683000" cy="151559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136" cy="15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E262" w14:textId="5AB44F94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第二处 file目录信息泄露</w:t>
      </w:r>
    </w:p>
    <w:p w14:paraId="525DC458" w14:textId="59CE0DBB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验证url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 xml:space="preserve"> </w:t>
      </w:r>
      <w:r w:rsidR="00743B91" w:rsidRPr="00743B91">
        <w:rPr>
          <w:rFonts w:ascii="宋体" w:eastAsia="宋体" w:hAnsi="宋体" w:cs="宋体"/>
          <w:b/>
          <w:bCs/>
          <w:kern w:val="0"/>
          <w:sz w:val="15"/>
          <w:szCs w:val="15"/>
        </w:rPr>
        <w:t>http://111.206.86.166:1080/file/</w:t>
      </w:r>
    </w:p>
    <w:p w14:paraId="13CFAD1B" w14:textId="50F1A98E" w:rsidR="007C337D" w:rsidRDefault="007C337D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744F5A4F" wp14:editId="3BE7A08A">
            <wp:extent cx="2478314" cy="1084551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7383" cy="109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98A1" w14:textId="1BBFEB0D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/>
          <w:b/>
          <w:bCs/>
          <w:kern w:val="0"/>
          <w:sz w:val="15"/>
          <w:szCs w:val="15"/>
        </w:rPr>
        <w:t>H</w:t>
      </w: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elp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>/</w:t>
      </w:r>
    </w:p>
    <w:p w14:paraId="54BA7503" w14:textId="4621E3E5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33860AF7" wp14:editId="26C7090B">
            <wp:extent cx="2442296" cy="3762829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1294" cy="3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AED8" w14:textId="375322B4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lastRenderedPageBreak/>
        <w:t>验证案例</w:t>
      </w:r>
    </w:p>
    <w:p w14:paraId="0B672A29" w14:textId="16307303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案例1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 xml:space="preserve"> </w:t>
      </w:r>
      <w:hyperlink r:id="rId12" w:history="1">
        <w:r w:rsidRPr="009E7434">
          <w:rPr>
            <w:rStyle w:val="a7"/>
            <w:rFonts w:ascii="宋体" w:eastAsia="宋体" w:hAnsi="宋体" w:cs="宋体"/>
            <w:b/>
            <w:bCs/>
            <w:kern w:val="0"/>
            <w:sz w:val="15"/>
            <w:szCs w:val="15"/>
          </w:rPr>
          <w:t>http://221.193.242.9:8100/tmp/</w:t>
        </w:r>
      </w:hyperlink>
    </w:p>
    <w:p w14:paraId="279476B0" w14:textId="2197A815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095DDB74" wp14:editId="2406527F">
            <wp:extent cx="1228090" cy="26307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8478" cy="267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EE37" w14:textId="5E22B854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具体信息</w:t>
      </w:r>
    </w:p>
    <w:p w14:paraId="75064A4D" w14:textId="1EB9AF81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5470B399" wp14:editId="3C36D5ED">
            <wp:extent cx="2565400" cy="1300614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2146" cy="130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EA980" w14:textId="09E62B5F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验证url</w:t>
      </w:r>
      <w:r>
        <w:rPr>
          <w:rFonts w:ascii="宋体" w:eastAsia="宋体" w:hAnsi="宋体" w:cs="宋体"/>
          <w:b/>
          <w:bCs/>
          <w:kern w:val="0"/>
          <w:sz w:val="15"/>
          <w:szCs w:val="15"/>
        </w:rPr>
        <w:t xml:space="preserve"> </w:t>
      </w:r>
    </w:p>
    <w:p w14:paraId="5E1A8BC4" w14:textId="44F75385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1A4BEE9B" wp14:editId="5616D507">
            <wp:extent cx="2206171" cy="893252"/>
            <wp:effectExtent l="0" t="0" r="381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3651" cy="9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F752" w14:textId="1547A2FE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案例2</w:t>
      </w:r>
    </w:p>
    <w:p w14:paraId="7844B8F2" w14:textId="19745143" w:rsidR="00743B91" w:rsidRDefault="00000000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hyperlink r:id="rId16" w:history="1">
        <w:r w:rsidR="00743B91" w:rsidRPr="009E7434">
          <w:rPr>
            <w:rStyle w:val="a7"/>
            <w:rFonts w:ascii="宋体" w:eastAsia="宋体" w:hAnsi="宋体" w:cs="宋体"/>
            <w:b/>
            <w:bCs/>
            <w:kern w:val="0"/>
            <w:sz w:val="15"/>
            <w:szCs w:val="15"/>
          </w:rPr>
          <w:t>http://58.56.187.6:8181/tmp/</w:t>
        </w:r>
      </w:hyperlink>
    </w:p>
    <w:p w14:paraId="2BCE98E3" w14:textId="19514B9A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23AD8495" wp14:editId="3F7C2983">
            <wp:extent cx="747037" cy="1694543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0747" cy="17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1195" w14:textId="0DF865D9" w:rsidR="00743B91" w:rsidRDefault="00743B91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验证url</w:t>
      </w:r>
    </w:p>
    <w:p w14:paraId="0D67E351" w14:textId="3FBE71EC" w:rsidR="00FD09DA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FD09DA">
        <w:rPr>
          <w:rFonts w:ascii="宋体" w:eastAsia="宋体" w:hAnsi="宋体" w:cs="宋体"/>
          <w:b/>
          <w:bCs/>
          <w:kern w:val="0"/>
          <w:sz w:val="15"/>
          <w:szCs w:val="15"/>
        </w:rPr>
        <w:t>http://58.56.187.6:8181/file/</w:t>
      </w:r>
    </w:p>
    <w:p w14:paraId="3E8CF8F0" w14:textId="082543AE" w:rsidR="00743B91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59411CC1" wp14:editId="2EEB2508">
            <wp:extent cx="2231571" cy="99865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7276" cy="10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0EA1" w14:textId="085FE664" w:rsidR="00FD09DA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kern w:val="0"/>
          <w:sz w:val="15"/>
          <w:szCs w:val="15"/>
        </w:rPr>
        <w:t>案例3</w:t>
      </w:r>
    </w:p>
    <w:p w14:paraId="62164DD6" w14:textId="56D662C5" w:rsidR="00FD09DA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FD09DA">
        <w:rPr>
          <w:rFonts w:ascii="宋体" w:eastAsia="宋体" w:hAnsi="宋体" w:cs="宋体"/>
          <w:b/>
          <w:bCs/>
          <w:kern w:val="0"/>
          <w:sz w:val="15"/>
          <w:szCs w:val="15"/>
        </w:rPr>
        <w:t>http://202.105.18.238:8989/tmp/</w:t>
      </w:r>
    </w:p>
    <w:p w14:paraId="02846589" w14:textId="40A69C86" w:rsidR="00FD09DA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3C104CCD" wp14:editId="617CC4D6">
            <wp:extent cx="1735314" cy="324394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50039" cy="32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A276" w14:textId="3157A64A" w:rsidR="00FD09DA" w:rsidRPr="007C337D" w:rsidRDefault="00FD09DA" w:rsidP="007C337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0A933476" wp14:editId="7B2CA326">
            <wp:extent cx="5274310" cy="266255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9DA" w:rsidRPr="007C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89C8" w14:textId="77777777" w:rsidR="004451F3" w:rsidRDefault="004451F3" w:rsidP="007C337D">
      <w:r>
        <w:separator/>
      </w:r>
    </w:p>
  </w:endnote>
  <w:endnote w:type="continuationSeparator" w:id="0">
    <w:p w14:paraId="4440BC3D" w14:textId="77777777" w:rsidR="004451F3" w:rsidRDefault="004451F3" w:rsidP="007C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7D50" w14:textId="77777777" w:rsidR="004451F3" w:rsidRDefault="004451F3" w:rsidP="007C337D">
      <w:r>
        <w:separator/>
      </w:r>
    </w:p>
  </w:footnote>
  <w:footnote w:type="continuationSeparator" w:id="0">
    <w:p w14:paraId="4716188A" w14:textId="77777777" w:rsidR="004451F3" w:rsidRDefault="004451F3" w:rsidP="007C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09"/>
    <w:rsid w:val="001C2567"/>
    <w:rsid w:val="004451F3"/>
    <w:rsid w:val="00743B91"/>
    <w:rsid w:val="007C337D"/>
    <w:rsid w:val="008A7709"/>
    <w:rsid w:val="00C412B7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509CB"/>
  <w15:chartTrackingRefBased/>
  <w15:docId w15:val="{7E59F3A9-78DB-45E1-9643-657AB3C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337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337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ide-button">
    <w:name w:val="hide-button"/>
    <w:basedOn w:val="a0"/>
    <w:rsid w:val="007C337D"/>
  </w:style>
  <w:style w:type="paragraph" w:customStyle="1" w:styleId="collect">
    <w:name w:val="collect"/>
    <w:basedOn w:val="a"/>
    <w:rsid w:val="007C3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itor-wrap">
    <w:name w:val="monitor-wrap"/>
    <w:basedOn w:val="a"/>
    <w:rsid w:val="007C3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3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37D"/>
    <w:rPr>
      <w:sz w:val="18"/>
      <w:szCs w:val="18"/>
    </w:rPr>
  </w:style>
  <w:style w:type="character" w:styleId="a7">
    <w:name w:val="Hyperlink"/>
    <w:basedOn w:val="a0"/>
    <w:uiPriority w:val="99"/>
    <w:unhideWhenUsed/>
    <w:rsid w:val="00743B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4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221.193.242.9:8100/tmp/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://58.56.187.6:8181/tmp/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凯欣</dc:creator>
  <cp:keywords/>
  <dc:description/>
  <cp:lastModifiedBy>吕 凯欣</cp:lastModifiedBy>
  <cp:revision>5</cp:revision>
  <dcterms:created xsi:type="dcterms:W3CDTF">2022-10-01T08:57:00Z</dcterms:created>
  <dcterms:modified xsi:type="dcterms:W3CDTF">2022-10-01T09:22:00Z</dcterms:modified>
</cp:coreProperties>
</file>